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03" w:rsidRPr="00DB4A5D" w:rsidRDefault="00C82003" w:rsidP="00C82003">
      <w:pPr>
        <w:rPr>
          <w:rFonts w:ascii="Times New Roman" w:hAnsi="Times New Roman" w:cs="Times New Roman"/>
        </w:rPr>
      </w:pPr>
      <w:r w:rsidRPr="00DB4A5D">
        <w:rPr>
          <w:rFonts w:ascii="Times New Roman" w:hAnsi="Times New Roman" w:cs="Times New Roman"/>
          <w:b/>
        </w:rPr>
        <w:t xml:space="preserve">Temat spotkania: </w:t>
      </w:r>
      <w:r w:rsidRPr="00DB4A5D">
        <w:rPr>
          <w:rFonts w:ascii="Times New Roman" w:hAnsi="Times New Roman" w:cs="Times New Roman"/>
        </w:rPr>
        <w:t>„</w:t>
      </w:r>
      <w:r w:rsidR="005D4B67" w:rsidRPr="00DB4A5D">
        <w:rPr>
          <w:rFonts w:ascii="Times New Roman" w:hAnsi="Times New Roman" w:cs="Times New Roman"/>
        </w:rPr>
        <w:t>Oferta wsparcia</w:t>
      </w:r>
      <w:r w:rsidRPr="00DB4A5D">
        <w:rPr>
          <w:rFonts w:ascii="Times New Roman" w:hAnsi="Times New Roman" w:cs="Times New Roman"/>
        </w:rPr>
        <w:t xml:space="preserve"> dla przedsiębiorców</w:t>
      </w:r>
      <w:r w:rsidR="005D4B67" w:rsidRPr="00DB4A5D">
        <w:rPr>
          <w:rFonts w:ascii="Times New Roman" w:hAnsi="Times New Roman" w:cs="Times New Roman"/>
        </w:rPr>
        <w:t xml:space="preserve"> z branży turystycznej</w:t>
      </w:r>
      <w:r w:rsidRPr="00DB4A5D">
        <w:rPr>
          <w:rFonts w:ascii="Times New Roman" w:hAnsi="Times New Roman" w:cs="Times New Roman"/>
        </w:rPr>
        <w:t>”</w:t>
      </w:r>
    </w:p>
    <w:p w:rsidR="00C82003" w:rsidRPr="00DB4A5D" w:rsidRDefault="00C82003" w:rsidP="00C82003">
      <w:pPr>
        <w:rPr>
          <w:rFonts w:ascii="Times New Roman" w:hAnsi="Times New Roman" w:cs="Times New Roman"/>
        </w:rPr>
      </w:pPr>
      <w:r w:rsidRPr="00DB4A5D">
        <w:rPr>
          <w:rFonts w:ascii="Times New Roman" w:hAnsi="Times New Roman" w:cs="Times New Roman"/>
          <w:b/>
        </w:rPr>
        <w:t>Termin:</w:t>
      </w:r>
      <w:r w:rsidRPr="00DB4A5D">
        <w:rPr>
          <w:rFonts w:ascii="Times New Roman" w:hAnsi="Times New Roman" w:cs="Times New Roman"/>
        </w:rPr>
        <w:t xml:space="preserve">   </w:t>
      </w:r>
      <w:r w:rsidR="00E47628" w:rsidRPr="00DB4A5D">
        <w:rPr>
          <w:rFonts w:ascii="Times New Roman" w:hAnsi="Times New Roman" w:cs="Times New Roman"/>
        </w:rPr>
        <w:t>11 marca 2024 r., godz. 10:00-11:3</w:t>
      </w:r>
      <w:r w:rsidRPr="00DB4A5D">
        <w:rPr>
          <w:rFonts w:ascii="Times New Roman" w:hAnsi="Times New Roman" w:cs="Times New Roman"/>
        </w:rPr>
        <w:t>0.</w:t>
      </w:r>
    </w:p>
    <w:p w:rsidR="00C82003" w:rsidRDefault="00C82003" w:rsidP="00C82003">
      <w:pPr>
        <w:rPr>
          <w:rFonts w:ascii="Times New Roman" w:hAnsi="Times New Roman" w:cs="Times New Roman"/>
        </w:rPr>
      </w:pPr>
      <w:r w:rsidRPr="00DB4A5D">
        <w:rPr>
          <w:rFonts w:ascii="Times New Roman" w:hAnsi="Times New Roman" w:cs="Times New Roman"/>
          <w:b/>
        </w:rPr>
        <w:t>Miejsce:</w:t>
      </w:r>
      <w:r w:rsidRPr="00DB4A5D">
        <w:rPr>
          <w:rFonts w:ascii="Times New Roman" w:hAnsi="Times New Roman" w:cs="Times New Roman"/>
        </w:rPr>
        <w:t xml:space="preserve"> Spotkanie on-line/Platforma Zoom</w:t>
      </w:r>
    </w:p>
    <w:p w:rsidR="00DB4A5D" w:rsidRPr="00DB4A5D" w:rsidRDefault="00DB4A5D" w:rsidP="00C82003">
      <w:pPr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7655"/>
      </w:tblGrid>
      <w:tr w:rsidR="00C82003" w:rsidRPr="00DB4A5D" w:rsidTr="00DB4A5D">
        <w:trPr>
          <w:trHeight w:val="770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C82003" w:rsidRPr="00DB4A5D" w:rsidRDefault="00C82003" w:rsidP="00215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A5D">
              <w:rPr>
                <w:rFonts w:ascii="Times New Roman" w:hAnsi="Times New Roman" w:cs="Times New Roman"/>
                <w:b/>
              </w:rPr>
              <w:t>Godziny</w:t>
            </w:r>
          </w:p>
        </w:tc>
        <w:tc>
          <w:tcPr>
            <w:tcW w:w="7655" w:type="dxa"/>
            <w:shd w:val="clear" w:color="auto" w:fill="D9E2F3" w:themeFill="accent5" w:themeFillTint="33"/>
            <w:vAlign w:val="center"/>
          </w:tcPr>
          <w:p w:rsidR="00C82003" w:rsidRPr="00DB4A5D" w:rsidRDefault="00C82003" w:rsidP="00215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A5D">
              <w:rPr>
                <w:rFonts w:ascii="Times New Roman" w:hAnsi="Times New Roman" w:cs="Times New Roman"/>
                <w:b/>
              </w:rPr>
              <w:t>Zakres ramowy spotkania</w:t>
            </w:r>
          </w:p>
        </w:tc>
      </w:tr>
      <w:tr w:rsidR="00C82003" w:rsidRPr="00DB4A5D" w:rsidTr="00DB4A5D">
        <w:trPr>
          <w:trHeight w:val="979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C82003" w:rsidRPr="00DB4A5D" w:rsidRDefault="00DB4A5D" w:rsidP="002152E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B4A5D">
              <w:rPr>
                <w:rFonts w:ascii="Times New Roman" w:hAnsi="Times New Roman" w:cs="Times New Roman"/>
                <w:b/>
              </w:rPr>
              <w:t>10:00 – 10:05</w:t>
            </w:r>
          </w:p>
        </w:tc>
        <w:tc>
          <w:tcPr>
            <w:tcW w:w="7655" w:type="dxa"/>
            <w:vAlign w:val="center"/>
          </w:tcPr>
          <w:p w:rsidR="00DB4A5D" w:rsidRDefault="00DB4A5D" w:rsidP="00DB4A5D">
            <w:pPr>
              <w:spacing w:after="0"/>
              <w:rPr>
                <w:rFonts w:ascii="Times New Roman" w:hAnsi="Times New Roman" w:cs="Times New Roman"/>
              </w:rPr>
            </w:pPr>
          </w:p>
          <w:p w:rsidR="00C82003" w:rsidRPr="00DB4A5D" w:rsidRDefault="00DB4A5D" w:rsidP="00DB4A5D">
            <w:pPr>
              <w:spacing w:after="0"/>
              <w:rPr>
                <w:rFonts w:ascii="Times New Roman" w:hAnsi="Times New Roman" w:cs="Times New Roman"/>
              </w:rPr>
            </w:pPr>
            <w:r w:rsidRPr="00DB4A5D">
              <w:rPr>
                <w:rFonts w:ascii="Times New Roman" w:hAnsi="Times New Roman" w:cs="Times New Roman"/>
              </w:rPr>
              <w:t xml:space="preserve">Przywitanie uczestników. </w:t>
            </w:r>
            <w:r w:rsidR="00C82003" w:rsidRPr="00DB4A5D">
              <w:rPr>
                <w:rFonts w:ascii="Times New Roman" w:hAnsi="Times New Roman" w:cs="Times New Roman"/>
              </w:rPr>
              <w:t>Wprowadzenie w tematykę spotkania.</w:t>
            </w:r>
          </w:p>
          <w:p w:rsidR="00C82003" w:rsidRPr="00DB4A5D" w:rsidRDefault="00C82003" w:rsidP="00DB4A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B4A5D" w:rsidRPr="00DB4A5D" w:rsidTr="00DB4A5D">
        <w:trPr>
          <w:trHeight w:val="979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DB4A5D" w:rsidRPr="00DB4A5D" w:rsidRDefault="00DB4A5D" w:rsidP="002152E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B4A5D">
              <w:rPr>
                <w:rFonts w:ascii="Times New Roman" w:hAnsi="Times New Roman" w:cs="Times New Roman"/>
                <w:b/>
              </w:rPr>
              <w:t>10:05 – 10:15</w:t>
            </w:r>
          </w:p>
        </w:tc>
        <w:tc>
          <w:tcPr>
            <w:tcW w:w="7655" w:type="dxa"/>
            <w:vAlign w:val="center"/>
          </w:tcPr>
          <w:p w:rsidR="00DB4A5D" w:rsidRPr="00DB4A5D" w:rsidRDefault="00DB4A5D" w:rsidP="00DB4A5D">
            <w:pPr>
              <w:spacing w:after="0"/>
              <w:rPr>
                <w:rFonts w:ascii="Times New Roman" w:hAnsi="Times New Roman" w:cs="Times New Roman"/>
              </w:rPr>
            </w:pPr>
            <w:r w:rsidRPr="00DB4A5D">
              <w:rPr>
                <w:rFonts w:ascii="Times New Roman" w:hAnsi="Times New Roman" w:cs="Times New Roman"/>
              </w:rPr>
              <w:t>Przedstawienie oferty Sieci Punktów Informacyjnych Funduszy Europejskich.</w:t>
            </w:r>
          </w:p>
        </w:tc>
        <w:bookmarkStart w:id="0" w:name="_GoBack"/>
        <w:bookmarkEnd w:id="0"/>
      </w:tr>
      <w:tr w:rsidR="00C82003" w:rsidRPr="00DB4A5D" w:rsidTr="00DB4A5D">
        <w:trPr>
          <w:trHeight w:val="979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C82003" w:rsidRPr="00DB4A5D" w:rsidRDefault="00C82003" w:rsidP="002152E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B4A5D">
              <w:rPr>
                <w:rFonts w:ascii="Times New Roman" w:hAnsi="Times New Roman" w:cs="Times New Roman"/>
                <w:b/>
              </w:rPr>
              <w:t>10:1</w:t>
            </w:r>
            <w:r w:rsidR="00E47628" w:rsidRPr="00DB4A5D">
              <w:rPr>
                <w:rFonts w:ascii="Times New Roman" w:hAnsi="Times New Roman" w:cs="Times New Roman"/>
                <w:b/>
              </w:rPr>
              <w:t>5</w:t>
            </w:r>
            <w:r w:rsidR="006B5BFD" w:rsidRPr="00DB4A5D">
              <w:rPr>
                <w:rFonts w:ascii="Times New Roman" w:hAnsi="Times New Roman" w:cs="Times New Roman"/>
                <w:b/>
              </w:rPr>
              <w:t xml:space="preserve"> – 11:15</w:t>
            </w:r>
          </w:p>
        </w:tc>
        <w:tc>
          <w:tcPr>
            <w:tcW w:w="7655" w:type="dxa"/>
            <w:vAlign w:val="center"/>
          </w:tcPr>
          <w:p w:rsidR="00C82003" w:rsidRPr="00DB4A5D" w:rsidRDefault="00C82003" w:rsidP="00DB4A5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B4A5D">
              <w:rPr>
                <w:rFonts w:ascii="Times New Roman" w:hAnsi="Times New Roman" w:cs="Times New Roman"/>
              </w:rPr>
              <w:t xml:space="preserve">Fundusze Europejskie </w:t>
            </w:r>
            <w:r w:rsidR="005D4B67" w:rsidRPr="00DB4A5D">
              <w:rPr>
                <w:rFonts w:ascii="Times New Roman" w:hAnsi="Times New Roman" w:cs="Times New Roman"/>
              </w:rPr>
              <w:t xml:space="preserve">dla branży turystycznej i okołoturystycznej w ramach programu </w:t>
            </w:r>
            <w:r w:rsidRPr="00DB4A5D">
              <w:rPr>
                <w:rFonts w:ascii="Times New Roman" w:hAnsi="Times New Roman" w:cs="Times New Roman"/>
              </w:rPr>
              <w:t xml:space="preserve">Polski </w:t>
            </w:r>
            <w:r w:rsidR="005D4B67" w:rsidRPr="00DB4A5D">
              <w:rPr>
                <w:rFonts w:ascii="Times New Roman" w:hAnsi="Times New Roman" w:cs="Times New Roman"/>
              </w:rPr>
              <w:t>Wschodniej 2021-2027.</w:t>
            </w:r>
          </w:p>
        </w:tc>
      </w:tr>
      <w:tr w:rsidR="00C82003" w:rsidRPr="00DB4A5D" w:rsidTr="00DB4A5D">
        <w:trPr>
          <w:trHeight w:val="979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C82003" w:rsidRPr="00DB4A5D" w:rsidRDefault="00C82003" w:rsidP="002152E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B4A5D">
              <w:rPr>
                <w:rFonts w:ascii="Times New Roman" w:hAnsi="Times New Roman" w:cs="Times New Roman"/>
                <w:b/>
              </w:rPr>
              <w:t>11:</w:t>
            </w:r>
            <w:r w:rsidR="006B5BFD" w:rsidRPr="00DB4A5D">
              <w:rPr>
                <w:rFonts w:ascii="Times New Roman" w:hAnsi="Times New Roman" w:cs="Times New Roman"/>
                <w:b/>
              </w:rPr>
              <w:t>15</w:t>
            </w:r>
            <w:r w:rsidRPr="00DB4A5D">
              <w:rPr>
                <w:rFonts w:ascii="Times New Roman" w:hAnsi="Times New Roman" w:cs="Times New Roman"/>
                <w:b/>
              </w:rPr>
              <w:t xml:space="preserve"> – 1</w:t>
            </w:r>
            <w:r w:rsidR="006B5BFD" w:rsidRPr="00DB4A5D">
              <w:rPr>
                <w:rFonts w:ascii="Times New Roman" w:hAnsi="Times New Roman" w:cs="Times New Roman"/>
                <w:b/>
              </w:rPr>
              <w:t>1:30</w:t>
            </w:r>
          </w:p>
        </w:tc>
        <w:tc>
          <w:tcPr>
            <w:tcW w:w="7655" w:type="dxa"/>
            <w:vAlign w:val="center"/>
          </w:tcPr>
          <w:p w:rsidR="00C82003" w:rsidRPr="00DB4A5D" w:rsidRDefault="00C82003" w:rsidP="00DB4A5D">
            <w:pPr>
              <w:spacing w:after="0"/>
              <w:rPr>
                <w:rFonts w:ascii="Times New Roman" w:hAnsi="Times New Roman" w:cs="Times New Roman"/>
              </w:rPr>
            </w:pPr>
            <w:r w:rsidRPr="00DB4A5D">
              <w:rPr>
                <w:rFonts w:ascii="Times New Roman" w:hAnsi="Times New Roman" w:cs="Times New Roman"/>
              </w:rPr>
              <w:t>Pytania, dyskusja, podsumowanie i zakończenie spotkania.</w:t>
            </w:r>
          </w:p>
        </w:tc>
      </w:tr>
    </w:tbl>
    <w:p w:rsidR="00C82003" w:rsidRDefault="00C82003" w:rsidP="00C82003"/>
    <w:p w:rsidR="00D96081" w:rsidRDefault="00D96081"/>
    <w:sectPr w:rsidR="00D960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1E" w:rsidRDefault="00901D1E">
      <w:pPr>
        <w:spacing w:after="0" w:line="240" w:lineRule="auto"/>
      </w:pPr>
      <w:r>
        <w:separator/>
      </w:r>
    </w:p>
  </w:endnote>
  <w:endnote w:type="continuationSeparator" w:id="0">
    <w:p w:rsidR="00901D1E" w:rsidRDefault="0090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B5" w:rsidRDefault="004E3D48">
    <w:pPr>
      <w:pStyle w:val="Stopka"/>
    </w:pPr>
    <w:r w:rsidRPr="00533DB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8A95214" wp14:editId="22BE9312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1E" w:rsidRDefault="00901D1E">
      <w:pPr>
        <w:spacing w:after="0" w:line="240" w:lineRule="auto"/>
      </w:pPr>
      <w:r>
        <w:separator/>
      </w:r>
    </w:p>
  </w:footnote>
  <w:footnote w:type="continuationSeparator" w:id="0">
    <w:p w:rsidR="00901D1E" w:rsidRDefault="00901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35"/>
    <w:rsid w:val="000243BD"/>
    <w:rsid w:val="001C6535"/>
    <w:rsid w:val="002F0BD7"/>
    <w:rsid w:val="004E3D48"/>
    <w:rsid w:val="005D4B67"/>
    <w:rsid w:val="006B5BFD"/>
    <w:rsid w:val="00812B41"/>
    <w:rsid w:val="00901D1E"/>
    <w:rsid w:val="00B93C50"/>
    <w:rsid w:val="00C82003"/>
    <w:rsid w:val="00D96081"/>
    <w:rsid w:val="00DB4A5D"/>
    <w:rsid w:val="00E47628"/>
    <w:rsid w:val="00E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037A"/>
  <w15:chartTrackingRefBased/>
  <w15:docId w15:val="{735FAD9A-909B-4C02-8190-E21C5E51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75BC-36A6-4284-BE68-8FA98356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Gniado</dc:creator>
  <cp:keywords/>
  <dc:description/>
  <cp:lastModifiedBy>Iwona Gniado</cp:lastModifiedBy>
  <cp:revision>9</cp:revision>
  <dcterms:created xsi:type="dcterms:W3CDTF">2024-02-09T11:07:00Z</dcterms:created>
  <dcterms:modified xsi:type="dcterms:W3CDTF">2024-02-12T12:18:00Z</dcterms:modified>
</cp:coreProperties>
</file>